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F253" w14:textId="4187226B" w:rsidR="0014429D" w:rsidRPr="00B17B97" w:rsidRDefault="002B1BE6" w:rsidP="00B17B97">
      <w:pPr>
        <w:jc w:val="center"/>
        <w:rPr>
          <w:rFonts w:ascii="HG丸ｺﾞｼｯｸM-PRO" w:eastAsia="HG丸ｺﾞｼｯｸM-PRO" w:hAnsi="HG丸ｺﾞｼｯｸM-PRO" w:cs="Bangla MN"/>
          <w:color w:val="0070C0"/>
          <w:w w:val="98"/>
          <w:sz w:val="32"/>
          <w:szCs w:val="32"/>
          <w14:textOutline w14:w="0" w14:cap="flat" w14:cmpd="sng" w14:algn="ctr">
            <w14:noFill/>
            <w14:prstDash w14:val="solid"/>
            <w14:round/>
          </w14:textOutline>
        </w:rPr>
      </w:pPr>
      <w:r w:rsidRPr="00B17B97">
        <w:rPr>
          <w:rFonts w:ascii="HG丸ｺﾞｼｯｸM-PRO" w:eastAsia="HG丸ｺﾞｼｯｸM-PRO" w:hAnsi="HG丸ｺﾞｼｯｸM-PRO" w:cs="Bangla MN" w:hint="eastAsia"/>
          <w:color w:val="0070C0"/>
          <w:w w:val="98"/>
          <w:sz w:val="32"/>
          <w:szCs w:val="32"/>
          <w14:textOutline w14:w="0" w14:cap="flat" w14:cmpd="sng" w14:algn="ctr">
            <w14:noFill/>
            <w14:prstDash w14:val="solid"/>
            <w14:round/>
          </w14:textOutline>
        </w:rPr>
        <w:t>2</w:t>
      </w:r>
      <w:r w:rsidRPr="00B17B97">
        <w:rPr>
          <w:rFonts w:ascii="HG丸ｺﾞｼｯｸM-PRO" w:eastAsia="HG丸ｺﾞｼｯｸM-PRO" w:hAnsi="HG丸ｺﾞｼｯｸM-PRO" w:cs="Bangla MN"/>
          <w:color w:val="0070C0"/>
          <w:w w:val="98"/>
          <w:sz w:val="32"/>
          <w:szCs w:val="32"/>
          <w14:textOutline w14:w="0" w14:cap="flat" w14:cmpd="sng" w14:algn="ctr">
            <w14:noFill/>
            <w14:prstDash w14:val="solid"/>
            <w14:round/>
          </w14:textOutline>
        </w:rPr>
        <w:t>023</w:t>
      </w:r>
      <w:r w:rsidRPr="00B17B97">
        <w:rPr>
          <w:rFonts w:ascii="HG丸ｺﾞｼｯｸM-PRO" w:eastAsia="HG丸ｺﾞｼｯｸM-PRO" w:hAnsi="HG丸ｺﾞｼｯｸM-PRO" w:cs="Bangla MN" w:hint="eastAsia"/>
          <w:color w:val="0070C0"/>
          <w:w w:val="98"/>
          <w:sz w:val="32"/>
          <w:szCs w:val="32"/>
          <w14:textOutline w14:w="0" w14:cap="flat" w14:cmpd="sng" w14:algn="ctr">
            <w14:noFill/>
            <w14:prstDash w14:val="solid"/>
            <w14:round/>
          </w14:textOutline>
        </w:rPr>
        <w:t>年度</w:t>
      </w:r>
      <w:r w:rsidRPr="00B17B97">
        <w:rPr>
          <w:rFonts w:ascii="HG丸ｺﾞｼｯｸM-PRO" w:eastAsia="HG丸ｺﾞｼｯｸM-PRO" w:hAnsi="HG丸ｺﾞｼｯｸM-PRO" w:cs="Bangla MN"/>
          <w:color w:val="0070C0"/>
          <w:w w:val="98"/>
          <w:sz w:val="32"/>
          <w:szCs w:val="32"/>
          <w14:textOutline w14:w="0" w14:cap="flat" w14:cmpd="sng" w14:algn="ctr">
            <w14:noFill/>
            <w14:prstDash w14:val="solid"/>
            <w14:round/>
          </w14:textOutline>
        </w:rPr>
        <w:t xml:space="preserve"> </w:t>
      </w:r>
      <w:r w:rsidR="00C434DC" w:rsidRPr="00B17B97">
        <w:rPr>
          <w:rFonts w:ascii="HG丸ｺﾞｼｯｸM-PRO" w:eastAsia="HG丸ｺﾞｼｯｸM-PRO" w:hAnsi="HG丸ｺﾞｼｯｸM-PRO" w:cs="Bangla MN"/>
          <w:color w:val="0070C0"/>
          <w:w w:val="98"/>
          <w:sz w:val="32"/>
          <w:szCs w:val="32"/>
          <w14:textOutline w14:w="0" w14:cap="flat" w14:cmpd="sng" w14:algn="ctr">
            <w14:noFill/>
            <w14:prstDash w14:val="solid"/>
            <w14:round/>
          </w14:textOutline>
        </w:rPr>
        <w:t>三重県社会福祉士会</w:t>
      </w:r>
      <w:r w:rsidRPr="00B17B97">
        <w:rPr>
          <w:rFonts w:ascii="HG丸ｺﾞｼｯｸM-PRO" w:eastAsia="HG丸ｺﾞｼｯｸM-PRO" w:hAnsi="HG丸ｺﾞｼｯｸM-PRO" w:cs="Bangla MN" w:hint="eastAsia"/>
          <w:color w:val="0070C0"/>
          <w:w w:val="98"/>
          <w:sz w:val="32"/>
          <w:szCs w:val="32"/>
          <w14:textOutline w14:w="0" w14:cap="flat" w14:cmpd="sng" w14:algn="ctr">
            <w14:noFill/>
            <w14:prstDash w14:val="solid"/>
            <w14:round/>
          </w14:textOutline>
        </w:rPr>
        <w:t xml:space="preserve"> </w:t>
      </w:r>
      <w:r w:rsidR="00FF0081" w:rsidRPr="00B17B97">
        <w:rPr>
          <w:rFonts w:ascii="HG丸ｺﾞｼｯｸM-PRO" w:eastAsia="HG丸ｺﾞｼｯｸM-PRO" w:hAnsi="HG丸ｺﾞｼｯｸM-PRO" w:cs="Bangla MN" w:hint="eastAsia"/>
          <w:color w:val="0070C0"/>
          <w:w w:val="98"/>
          <w:sz w:val="32"/>
          <w:szCs w:val="32"/>
          <w14:textOutline w14:w="0" w14:cap="flat" w14:cmpd="sng" w14:algn="ctr">
            <w14:noFill/>
            <w14:prstDash w14:val="solid"/>
            <w14:round/>
          </w14:textOutline>
        </w:rPr>
        <w:t>司法と福祉の委員会</w:t>
      </w:r>
      <w:r w:rsidR="00EA5D1F" w:rsidRPr="00B17B97">
        <w:rPr>
          <w:rFonts w:ascii="HG丸ｺﾞｼｯｸM-PRO" w:eastAsia="HG丸ｺﾞｼｯｸM-PRO" w:hAnsi="HG丸ｺﾞｼｯｸM-PRO" w:cs="Bangla MN" w:hint="eastAsia"/>
          <w:color w:val="0070C0"/>
          <w:w w:val="98"/>
          <w:sz w:val="32"/>
          <w:szCs w:val="32"/>
          <w14:textOutline w14:w="0" w14:cap="flat" w14:cmpd="sng" w14:algn="ctr">
            <w14:noFill/>
            <w14:prstDash w14:val="solid"/>
            <w14:round/>
          </w14:textOutline>
        </w:rPr>
        <w:t>主催</w:t>
      </w:r>
      <w:r w:rsidRPr="00B17B97">
        <w:rPr>
          <w:rFonts w:ascii="HG丸ｺﾞｼｯｸM-PRO" w:eastAsia="HG丸ｺﾞｼｯｸM-PRO" w:hAnsi="HG丸ｺﾞｼｯｸM-PRO" w:cs="Bangla MN" w:hint="eastAsia"/>
          <w:color w:val="0070C0"/>
          <w:w w:val="98"/>
          <w:sz w:val="32"/>
          <w:szCs w:val="32"/>
          <w14:textOutline w14:w="0" w14:cap="flat" w14:cmpd="sng" w14:algn="ctr">
            <w14:noFill/>
            <w14:prstDash w14:val="solid"/>
            <w14:round/>
          </w14:textOutline>
        </w:rPr>
        <w:t>交流会</w:t>
      </w:r>
    </w:p>
    <w:p w14:paraId="110BAB4D" w14:textId="77777777" w:rsidR="002B1BE6" w:rsidRPr="00B17B97" w:rsidRDefault="002B1BE6" w:rsidP="00B17B97">
      <w:pPr>
        <w:jc w:val="center"/>
        <w:rPr>
          <w:rFonts w:ascii="HG丸ｺﾞｼｯｸM-PRO" w:eastAsia="HG丸ｺﾞｼｯｸM-PRO" w:hAnsi="HG丸ｺﾞｼｯｸM-PRO" w:cs="Bangla MN"/>
          <w:color w:val="0070C0"/>
          <w:w w:val="95"/>
          <w:sz w:val="10"/>
          <w:szCs w:val="10"/>
          <w14:textOutline w14:w="0" w14:cap="flat" w14:cmpd="sng" w14:algn="ctr">
            <w14:noFill/>
            <w14:prstDash w14:val="solid"/>
            <w14:round/>
          </w14:textOutline>
        </w:rPr>
      </w:pPr>
    </w:p>
    <w:p w14:paraId="711B3C7B" w14:textId="793BC41C" w:rsidR="00B53FDB" w:rsidRPr="00B17B97" w:rsidRDefault="005A4FC0" w:rsidP="005A4FC0">
      <w:pPr>
        <w:jc w:val="center"/>
        <w:rPr>
          <w:rFonts w:ascii="HG丸ｺﾞｼｯｸM-PRO" w:eastAsia="HG丸ｺﾞｼｯｸM-PRO" w:hAnsi="HG丸ｺﾞｼｯｸM-PRO" w:cs="Times New Roman (本文のフォント - コンプレ"/>
          <w:b/>
          <w:color w:val="FF0000"/>
          <w:w w:val="85"/>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HG丸ｺﾞｼｯｸM-PRO" w:eastAsia="HG丸ｺﾞｼｯｸM-PRO" w:hAnsi="HG丸ｺﾞｼｯｸM-PRO" w:cs="Times New Roman (本文のフォント - コンプレ" w:hint="eastAsia"/>
          <w:b/>
          <w:color w:val="FF0000"/>
          <w:w w:val="85"/>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司法と福祉の連携を考える交流会</w:t>
      </w:r>
    </w:p>
    <w:p w14:paraId="38348016" w14:textId="6C4A0D24" w:rsidR="006979CE" w:rsidRPr="00E51CE8" w:rsidRDefault="00B17B97" w:rsidP="00DE7B8E">
      <w:pPr>
        <w:jc w:val="center"/>
        <w:rPr>
          <w:rFonts w:ascii="HG丸ｺﾞｼｯｸM-PRO" w:eastAsia="HG丸ｺﾞｼｯｸM-PRO" w:hAnsi="HG丸ｺﾞｼｯｸM-PRO" w:cs="Times New Roman (本文のフォント - コンプレ"/>
          <w:b/>
          <w:color w:val="FF0000"/>
          <w:w w:val="110"/>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51CE8">
        <w:rPr>
          <w:rFonts w:ascii="HG丸ｺﾞｼｯｸM-PRO" w:eastAsia="HG丸ｺﾞｼｯｸM-PRO" w:hAnsi="HG丸ｺﾞｼｯｸM-PRO" w:cs="Times New Roman (本文のフォント - コンプレ" w:hint="eastAsia"/>
          <w:b/>
          <w:color w:val="FF0000"/>
          <w:w w:val="110"/>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罪を犯</w:t>
      </w:r>
      <w:r w:rsidR="005A4FC0" w:rsidRPr="00E51CE8">
        <w:rPr>
          <w:rFonts w:ascii="HG丸ｺﾞｼｯｸM-PRO" w:eastAsia="HG丸ｺﾞｼｯｸM-PRO" w:hAnsi="HG丸ｺﾞｼｯｸM-PRO" w:cs="Times New Roman (本文のフォント - コンプレ" w:hint="eastAsia"/>
          <w:b/>
          <w:color w:val="FF0000"/>
          <w:w w:val="110"/>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した高齢・障害者</w:t>
      </w:r>
      <w:r w:rsidRPr="00E51CE8">
        <w:rPr>
          <w:rFonts w:ascii="HG丸ｺﾞｼｯｸM-PRO" w:eastAsia="HG丸ｺﾞｼｯｸM-PRO" w:hAnsi="HG丸ｺﾞｼｯｸM-PRO" w:cs="Times New Roman (本文のフォント - コンプレ" w:hint="eastAsia"/>
          <w:b/>
          <w:color w:val="FF0000"/>
          <w:w w:val="110"/>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の支援について語り合いましょう。</w:t>
      </w:r>
    </w:p>
    <w:p w14:paraId="010B325C" w14:textId="77777777" w:rsidR="000D2249" w:rsidRPr="00E843C6" w:rsidRDefault="000D2249" w:rsidP="00D609B3">
      <w:pPr>
        <w:jc w:val="center"/>
        <w:rPr>
          <w:rFonts w:ascii="HG丸ｺﾞｼｯｸM-PRO" w:eastAsia="HG丸ｺﾞｼｯｸM-PRO" w:hAnsi="HG丸ｺﾞｼｯｸM-PRO"/>
          <w:b/>
          <w:color w:val="FF0000"/>
          <w:w w:val="90"/>
          <w:sz w:val="2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6D566C2A" w14:textId="4C9C6FFE" w:rsidR="00AD4FB2" w:rsidRPr="00B17B97" w:rsidRDefault="000D2249" w:rsidP="00E843C6">
      <w:pPr>
        <w:widowControl/>
        <w:ind w:rightChars="63" w:right="132"/>
        <w:jc w:val="left"/>
        <w:rPr>
          <w:rFonts w:ascii="HG丸ｺﾞｼｯｸM-PRO" w:eastAsia="HG丸ｺﾞｼｯｸM-PRO" w:hAnsi="HG丸ｺﾞｼｯｸM-PRO" w:cs="ＭＳ Ｐゴシック"/>
          <w:bCs/>
          <w:color w:val="0070C0"/>
          <w:kern w:val="0"/>
          <w:sz w:val="24"/>
          <w14:textOutline w14:w="0" w14:cap="flat" w14:cmpd="sng" w14:algn="ctr">
            <w14:noFill/>
            <w14:prstDash w14:val="solid"/>
            <w14:round/>
          </w14:textOutline>
        </w:rPr>
      </w:pPr>
      <w:r w:rsidRPr="00B17B97">
        <w:rPr>
          <w:rFonts w:ascii="HG丸ｺﾞｼｯｸM-PRO" w:eastAsia="HG丸ｺﾞｼｯｸM-PRO" w:hAnsi="HG丸ｺﾞｼｯｸM-PRO" w:cs="ＭＳ Ｐゴシック"/>
          <w:bCs/>
          <w:noProof/>
          <w:color w:val="0070C0"/>
          <w:kern w:val="0"/>
          <w:sz w:val="24"/>
        </w:rPr>
        <w:drawing>
          <wp:inline distT="0" distB="0" distL="0" distR="0" wp14:anchorId="33F578F6" wp14:editId="11836A83">
            <wp:extent cx="6116955" cy="1853565"/>
            <wp:effectExtent l="0" t="0" r="4445" b="635"/>
            <wp:docPr id="14436577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657711" name="図 1443657711"/>
                    <pic:cNvPicPr/>
                  </pic:nvPicPr>
                  <pic:blipFill>
                    <a:blip r:embed="rId8">
                      <a:extLst>
                        <a:ext uri="{28A0092B-C50C-407E-A947-70E740481C1C}">
                          <a14:useLocalDpi xmlns:a14="http://schemas.microsoft.com/office/drawing/2010/main" val="0"/>
                        </a:ext>
                      </a:extLst>
                    </a:blip>
                    <a:stretch>
                      <a:fillRect/>
                    </a:stretch>
                  </pic:blipFill>
                  <pic:spPr>
                    <a:xfrm>
                      <a:off x="0" y="0"/>
                      <a:ext cx="6116955" cy="1853565"/>
                    </a:xfrm>
                    <a:prstGeom prst="rect">
                      <a:avLst/>
                    </a:prstGeom>
                  </pic:spPr>
                </pic:pic>
              </a:graphicData>
            </a:graphic>
          </wp:inline>
        </w:drawing>
      </w:r>
    </w:p>
    <w:p w14:paraId="41B47354" w14:textId="2E360251" w:rsidR="006075E2" w:rsidRPr="00B17B97" w:rsidRDefault="006075E2" w:rsidP="006774E8">
      <w:pPr>
        <w:widowControl/>
        <w:ind w:rightChars="63" w:right="132"/>
        <w:rPr>
          <w:rFonts w:ascii="HG丸ｺﾞｼｯｸM-PRO" w:eastAsia="HG丸ｺﾞｼｯｸM-PRO" w:hAnsi="HG丸ｺﾞｼｯｸM-PRO" w:cs="ＭＳ Ｐゴシック"/>
          <w:bCs/>
          <w:color w:val="0070C0"/>
          <w:kern w:val="0"/>
          <w:sz w:val="24"/>
          <w14:textOutline w14:w="0" w14:cap="flat" w14:cmpd="sng" w14:algn="ctr">
            <w14:noFill/>
            <w14:prstDash w14:val="solid"/>
            <w14:round/>
          </w14:textOutline>
        </w:rPr>
      </w:pPr>
    </w:p>
    <w:p w14:paraId="14D0560E" w14:textId="395B82B3" w:rsidR="00E843C6" w:rsidRDefault="00FB72C2" w:rsidP="00FB72C2">
      <w:pPr>
        <w:widowControl/>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話題提供：三重県地域生活定着支援センター　小野田所長</w:t>
      </w:r>
    </w:p>
    <w:p w14:paraId="10DB7D2C" w14:textId="07AA76B1" w:rsidR="00E843C6" w:rsidRDefault="00FB72C2" w:rsidP="00FB72C2">
      <w:pPr>
        <w:widowControl/>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 xml:space="preserve">　　　　　三重県社会福祉士会　司法と福祉の委員会　委員代表2名</w:t>
      </w:r>
    </w:p>
    <w:p w14:paraId="31177303" w14:textId="77777777" w:rsidR="00FB72C2" w:rsidRDefault="00FB72C2" w:rsidP="00FB72C2">
      <w:pPr>
        <w:widowControl/>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p>
    <w:p w14:paraId="7822A48E" w14:textId="7975CD08" w:rsidR="00183903" w:rsidRDefault="00FB72C2" w:rsidP="00FB72C2">
      <w:pPr>
        <w:widowControl/>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 xml:space="preserve">　</w:t>
      </w:r>
      <w:r w:rsidR="00764C8C">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罪を犯した人</w:t>
      </w:r>
      <w:r w:rsidR="00463F4F">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の</w:t>
      </w:r>
      <w:r w:rsidR="00764C8C">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支援は</w:t>
      </w:r>
      <w:r>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地域生活定着支援</w:t>
      </w:r>
      <w:r w:rsidR="00764C8C">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センターだけ</w:t>
      </w:r>
      <w:r w:rsidR="00463F4F">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の役割</w:t>
      </w:r>
      <w:r w:rsidR="005F2054">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で</w:t>
      </w:r>
      <w:r w:rsidR="00764C8C">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はありません。多くの社会福祉士がそれぞれ</w:t>
      </w:r>
      <w:r w:rsidR="00463F4F">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の専門性や強みを活かし、その人の自己実現を支援していくことが求められています。</w:t>
      </w:r>
    </w:p>
    <w:p w14:paraId="0E899B10" w14:textId="16E5F990" w:rsidR="00FB72C2" w:rsidRPr="00FB72C2" w:rsidRDefault="00463F4F" w:rsidP="00445866">
      <w:pPr>
        <w:widowControl/>
        <w:ind w:firstLineChars="100" w:firstLine="259"/>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三重県社会福祉士会は三重県からの委託事業として地域生活定着支援センターを運営して</w:t>
      </w:r>
      <w:r w:rsidR="00445866">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おり、</w:t>
      </w:r>
      <w:r w:rsidR="005F2054">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今後</w:t>
      </w:r>
      <w:r>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司法との連携は</w:t>
      </w:r>
      <w:r w:rsidR="00445866">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私達</w:t>
      </w:r>
      <w:r w:rsidR="003B6B5D">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の役割として</w:t>
      </w:r>
      <w:r w:rsidR="00A05522">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更に</w:t>
      </w:r>
      <w:r w:rsidR="003B6B5D">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重要さを増していくと思われます</w:t>
      </w:r>
      <w:r w:rsidR="00445866">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w:t>
      </w:r>
      <w:r w:rsidR="003B6B5D">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奮ってご参加ください。</w:t>
      </w:r>
    </w:p>
    <w:p w14:paraId="33B32779" w14:textId="77777777" w:rsidR="00E843C6" w:rsidRPr="00E843C6" w:rsidRDefault="00E843C6" w:rsidP="00E843C6">
      <w:pPr>
        <w:widowControl/>
        <w:tabs>
          <w:tab w:val="left" w:pos="7513"/>
          <w:tab w:val="left" w:pos="7797"/>
          <w:tab w:val="left" w:pos="8647"/>
          <w:tab w:val="left" w:pos="9498"/>
        </w:tabs>
        <w:ind w:rightChars="63" w:right="132"/>
        <w:rPr>
          <w:rFonts w:ascii="HG丸ｺﾞｼｯｸM-PRO" w:eastAsia="HG丸ｺﾞｼｯｸM-PRO" w:hAnsi="HG丸ｺﾞｼｯｸM-PRO"/>
          <w:color w:val="0070C0"/>
          <w:kern w:val="0"/>
          <w:sz w:val="24"/>
        </w:rPr>
      </w:pPr>
    </w:p>
    <w:p w14:paraId="40E8D5E8" w14:textId="5C3386C7" w:rsidR="00D37892" w:rsidRPr="00B17B97" w:rsidRDefault="00FC7871" w:rsidP="00A32AFD">
      <w:pPr>
        <w:widowControl/>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 xml:space="preserve">日　</w:t>
      </w:r>
      <w:r w:rsidR="00A32AFD"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 xml:space="preserve">　</w:t>
      </w: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時</w:t>
      </w:r>
      <w:r w:rsidR="00A32AFD"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w:t>
      </w:r>
      <w:r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202</w:t>
      </w:r>
      <w:r w:rsidR="00C42DF6"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3</w:t>
      </w: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年</w:t>
      </w:r>
      <w:r w:rsidR="00691B80">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8</w:t>
      </w: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月</w:t>
      </w:r>
      <w:r w:rsidR="00691B80">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27</w:t>
      </w: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日</w:t>
      </w:r>
      <w:r w:rsidR="006A2CA0"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（日）</w:t>
      </w: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 xml:space="preserve">　1</w:t>
      </w:r>
      <w:r w:rsidR="00C42DF6"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0</w:t>
      </w:r>
      <w:r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:00</w:t>
      </w: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w:t>
      </w:r>
      <w:r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1</w:t>
      </w:r>
      <w:r w:rsidR="00C42DF6"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2</w:t>
      </w:r>
      <w:r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w:t>
      </w:r>
      <w:r w:rsidR="00E948E4"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00</w:t>
      </w:r>
    </w:p>
    <w:p w14:paraId="58557FAB" w14:textId="6C78F6FC" w:rsidR="00A32AFD" w:rsidRPr="00B17B97" w:rsidRDefault="00284D9E" w:rsidP="00A32AFD">
      <w:pPr>
        <w:widowControl/>
        <w:rPr>
          <w:rFonts w:ascii="HG丸ｺﾞｼｯｸM-PRO" w:eastAsia="HG丸ｺﾞｼｯｸM-PRO" w:hAnsi="HG丸ｺﾞｼｯｸM-PRO" w:cs="ＭＳ Ｐゴシック"/>
          <w:color w:val="0070C0"/>
          <w:w w:val="108"/>
          <w:kern w:val="0"/>
          <w:sz w:val="24"/>
        </w:rPr>
      </w:pPr>
      <w:r w:rsidRPr="00B17B97">
        <w:rPr>
          <w:rFonts w:ascii="HG丸ｺﾞｼｯｸM-PRO" w:eastAsia="HG丸ｺﾞｼｯｸM-PRO" w:hAnsi="HG丸ｺﾞｼｯｸM-PRO" w:cs="ＭＳ Ｐゴシック" w:hint="eastAsia"/>
          <w:color w:val="0070C0"/>
          <w:w w:val="108"/>
          <w:kern w:val="0"/>
          <w:sz w:val="24"/>
        </w:rPr>
        <w:t>開催方法</w:t>
      </w:r>
      <w:r w:rsidR="00D37892" w:rsidRPr="00B17B97">
        <w:rPr>
          <w:rFonts w:ascii="HG丸ｺﾞｼｯｸM-PRO" w:eastAsia="HG丸ｺﾞｼｯｸM-PRO" w:hAnsi="HG丸ｺﾞｼｯｸM-PRO" w:cs="ＭＳ Ｐゴシック" w:hint="eastAsia"/>
          <w:color w:val="0070C0"/>
          <w:w w:val="108"/>
          <w:kern w:val="0"/>
          <w:sz w:val="24"/>
        </w:rPr>
        <w:t>：</w:t>
      </w:r>
      <w:r w:rsidR="00691B80">
        <w:rPr>
          <w:rFonts w:ascii="HG丸ｺﾞｼｯｸM-PRO" w:eastAsia="HG丸ｺﾞｼｯｸM-PRO" w:hAnsi="HG丸ｺﾞｼｯｸM-PRO" w:cs="ＭＳ Ｐゴシック" w:hint="eastAsia"/>
          <w:color w:val="0070C0"/>
          <w:w w:val="108"/>
          <w:kern w:val="0"/>
          <w:sz w:val="24"/>
        </w:rPr>
        <w:t>会場</w:t>
      </w:r>
      <w:r w:rsidR="00284039">
        <w:rPr>
          <w:rFonts w:ascii="HG丸ｺﾞｼｯｸM-PRO" w:eastAsia="HG丸ｺﾞｼｯｸM-PRO" w:hAnsi="HG丸ｺﾞｼｯｸM-PRO" w:cs="ＭＳ Ｐゴシック" w:hint="eastAsia"/>
          <w:color w:val="0070C0"/>
          <w:w w:val="108"/>
          <w:kern w:val="0"/>
          <w:sz w:val="24"/>
        </w:rPr>
        <w:t>（三重県社会福祉会館会議室）</w:t>
      </w:r>
      <w:r w:rsidR="00691B80">
        <w:rPr>
          <w:rFonts w:ascii="HG丸ｺﾞｼｯｸM-PRO" w:eastAsia="HG丸ｺﾞｼｯｸM-PRO" w:hAnsi="HG丸ｺﾞｼｯｸM-PRO" w:cs="ＭＳ Ｐゴシック" w:hint="eastAsia"/>
          <w:color w:val="0070C0"/>
          <w:w w:val="108"/>
          <w:kern w:val="0"/>
          <w:sz w:val="24"/>
        </w:rPr>
        <w:t>と</w:t>
      </w:r>
      <w:r w:rsidR="00691B80">
        <w:rPr>
          <w:rFonts w:ascii="HG丸ｺﾞｼｯｸM-PRO" w:eastAsia="HG丸ｺﾞｼｯｸM-PRO" w:hAnsi="HG丸ｺﾞｼｯｸM-PRO" w:cs="ＭＳ Ｐゴシック"/>
          <w:color w:val="0070C0"/>
          <w:w w:val="108"/>
          <w:kern w:val="0"/>
          <w:sz w:val="24"/>
        </w:rPr>
        <w:t>Zoom</w:t>
      </w:r>
      <w:r w:rsidR="00691B80">
        <w:rPr>
          <w:rFonts w:ascii="HG丸ｺﾞｼｯｸM-PRO" w:eastAsia="HG丸ｺﾞｼｯｸM-PRO" w:hAnsi="HG丸ｺﾞｼｯｸM-PRO" w:cs="ＭＳ Ｐゴシック" w:hint="eastAsia"/>
          <w:color w:val="0070C0"/>
          <w:w w:val="108"/>
          <w:kern w:val="0"/>
          <w:sz w:val="24"/>
        </w:rPr>
        <w:t>のハイブリッド</w:t>
      </w:r>
      <w:r w:rsidRPr="00B17B97">
        <w:rPr>
          <w:rFonts w:ascii="HG丸ｺﾞｼｯｸM-PRO" w:eastAsia="HG丸ｺﾞｼｯｸM-PRO" w:hAnsi="HG丸ｺﾞｼｯｸM-PRO" w:cs="ＭＳ Ｐゴシック" w:hint="eastAsia"/>
          <w:color w:val="0070C0"/>
          <w:w w:val="108"/>
          <w:kern w:val="0"/>
          <w:sz w:val="24"/>
        </w:rPr>
        <w:t>開催</w:t>
      </w:r>
    </w:p>
    <w:p w14:paraId="5615199E" w14:textId="77777777" w:rsidR="00C20EBF" w:rsidRPr="00B17B97" w:rsidRDefault="00237246" w:rsidP="001B5BBD">
      <w:pPr>
        <w:widowControl/>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申</w:t>
      </w:r>
      <w:r w:rsidR="00A32AFD"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し</w:t>
      </w: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込み：</w:t>
      </w:r>
      <w:r w:rsidR="0033581C"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右下のQ</w:t>
      </w:r>
      <w:r w:rsidR="0033581C"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R</w:t>
      </w:r>
      <w:r w:rsidR="0033581C"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コード</w:t>
      </w:r>
      <w:r w:rsidR="001B5BBD"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を読み取り、</w:t>
      </w:r>
      <w:r w:rsidR="0033581C"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Googleフォームへ必要事項をご記入</w:t>
      </w:r>
    </w:p>
    <w:p w14:paraId="5D15E71C" w14:textId="0284ABD4" w:rsidR="001739D5" w:rsidRPr="00B17B97" w:rsidRDefault="001B5BBD" w:rsidP="00C20EBF">
      <w:pPr>
        <w:widowControl/>
        <w:ind w:firstLineChars="500" w:firstLine="1294"/>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いただくか、メールに下記を</w:t>
      </w:r>
      <w:r w:rsidR="001739D5"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ご</w:t>
      </w: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記入</w:t>
      </w:r>
      <w:r w:rsidR="001739D5"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の上</w:t>
      </w: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w:t>
      </w:r>
      <w:hyperlink r:id="rId9" w:history="1">
        <w:r w:rsidR="00BD7708" w:rsidRPr="00B17B97">
          <w:rPr>
            <w:rStyle w:val="a3"/>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mie-csw@mie-csw.org</w:t>
        </w:r>
      </w:hyperlink>
      <w:r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ま</w:t>
      </w: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で</w:t>
      </w:r>
    </w:p>
    <w:p w14:paraId="48952B27" w14:textId="24DB67D5" w:rsidR="00AA77CD" w:rsidRPr="00B17B97" w:rsidRDefault="001B5BBD" w:rsidP="001739D5">
      <w:pPr>
        <w:widowControl/>
        <w:ind w:firstLineChars="500" w:firstLine="1294"/>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お申し込み下さい。</w:t>
      </w:r>
      <w:r w:rsidR="0094799E"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w:t>
      </w:r>
      <w:r w:rsidR="006F1C16">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8</w:t>
      </w:r>
      <w:r w:rsidR="0094799E"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月2</w:t>
      </w:r>
      <w:r w:rsidR="006F1C16">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0</w:t>
      </w:r>
      <w:r w:rsidR="0094799E"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日〆切）</w:t>
      </w:r>
    </w:p>
    <w:p w14:paraId="5045955B" w14:textId="3BE3BAC7" w:rsidR="001B5BBD" w:rsidRPr="00B17B97" w:rsidRDefault="001B5BBD" w:rsidP="001B5BBD">
      <w:pPr>
        <w:pStyle w:val="a6"/>
        <w:widowControl/>
        <w:numPr>
          <w:ilvl w:val="0"/>
          <w:numId w:val="13"/>
        </w:numPr>
        <w:ind w:leftChars="0"/>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氏名</w:t>
      </w:r>
    </w:p>
    <w:p w14:paraId="2A814793" w14:textId="14640DC3" w:rsidR="001B5BBD" w:rsidRDefault="001B5BBD" w:rsidP="001B5BBD">
      <w:pPr>
        <w:pStyle w:val="a6"/>
        <w:widowControl/>
        <w:numPr>
          <w:ilvl w:val="0"/>
          <w:numId w:val="13"/>
        </w:numPr>
        <w:ind w:leftChars="0"/>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会員番号</w:t>
      </w:r>
    </w:p>
    <w:p w14:paraId="06D343B5" w14:textId="6185D664" w:rsidR="00284039" w:rsidRPr="00B17B97" w:rsidRDefault="00284039" w:rsidP="001B5BBD">
      <w:pPr>
        <w:pStyle w:val="a6"/>
        <w:widowControl/>
        <w:numPr>
          <w:ilvl w:val="0"/>
          <w:numId w:val="13"/>
        </w:numPr>
        <w:ind w:leftChars="0"/>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会場参加</w:t>
      </w:r>
      <w:r w:rsidR="00535421">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もしくは</w:t>
      </w:r>
      <w:r>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Z</w:t>
      </w:r>
      <w:r>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oom</w:t>
      </w:r>
      <w:r>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参加</w:t>
      </w:r>
      <w:r w:rsidR="00535421">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の</w:t>
      </w:r>
      <w:r w:rsidR="00F93223">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いずれ</w:t>
      </w:r>
      <w:r w:rsidR="00535421">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を</w:t>
      </w:r>
      <w:r>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希望</w:t>
      </w:r>
      <w:r w:rsidR="00535421">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するか</w:t>
      </w:r>
    </w:p>
    <w:p w14:paraId="5A9B24AA" w14:textId="7EE673C8" w:rsidR="00AA77CD" w:rsidRPr="00B17B97" w:rsidRDefault="00F93223" w:rsidP="001739D5">
      <w:pPr>
        <w:pStyle w:val="a6"/>
        <w:widowControl/>
        <w:numPr>
          <w:ilvl w:val="0"/>
          <w:numId w:val="13"/>
        </w:numPr>
        <w:ind w:leftChars="0"/>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Z</w:t>
      </w:r>
      <w:r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oom</w:t>
      </w:r>
      <w:r w:rsidR="00BD7708"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参加</w:t>
      </w:r>
      <w:r w:rsidR="00535421">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希望</w:t>
      </w:r>
      <w:r w:rsidR="00BD7708"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の</w:t>
      </w:r>
      <w:r>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場合</w:t>
      </w:r>
      <w:r w:rsidR="00535421">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は</w:t>
      </w:r>
      <w:r w:rsidR="001B5BBD"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使用</w:t>
      </w:r>
      <w:r w:rsidR="001739D5"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され</w:t>
      </w:r>
      <w:r w:rsidR="001B5BBD"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る</w:t>
      </w:r>
      <w:r w:rsidR="00BD7708"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メール</w:t>
      </w:r>
      <w:r w:rsidR="001B5BBD"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アドレス</w:t>
      </w:r>
    </w:p>
    <w:p w14:paraId="0105DE9C" w14:textId="32CDAD17" w:rsidR="00DF5DB9" w:rsidRDefault="00AA77CD" w:rsidP="00DF5DB9">
      <w:pPr>
        <w:widowControl/>
        <w:ind w:left="1200"/>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※参加U</w:t>
      </w:r>
      <w:r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RL</w:t>
      </w:r>
      <w:r w:rsidR="002732C8"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、ミーティング</w:t>
      </w:r>
      <w:r w:rsidR="002732C8"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ID</w:t>
      </w:r>
      <w:r w:rsidR="002732C8"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、パスコード等は後日メールにて送らせて</w:t>
      </w:r>
    </w:p>
    <w:p w14:paraId="616E43AD" w14:textId="670C3BC2" w:rsidR="0094799E" w:rsidRPr="00B17B97" w:rsidRDefault="00A5757D" w:rsidP="00DF5DB9">
      <w:pPr>
        <w:widowControl/>
        <w:ind w:left="1200" w:firstLineChars="100" w:firstLine="210"/>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Pr>
          <w:noProof/>
        </w:rPr>
        <w:drawing>
          <wp:anchor distT="0" distB="0" distL="114300" distR="114300" simplePos="0" relativeHeight="251661312" behindDoc="1" locked="0" layoutInCell="1" allowOverlap="1" wp14:anchorId="72329688" wp14:editId="746A692B">
            <wp:simplePos x="0" y="0"/>
            <wp:positionH relativeFrom="margin">
              <wp:posOffset>5012055</wp:posOffset>
            </wp:positionH>
            <wp:positionV relativeFrom="paragraph">
              <wp:posOffset>57150</wp:posOffset>
            </wp:positionV>
            <wp:extent cx="830580" cy="830580"/>
            <wp:effectExtent l="0" t="0" r="7620" b="7620"/>
            <wp:wrapTight wrapText="bothSides">
              <wp:wrapPolygon edited="0">
                <wp:start x="0" y="0"/>
                <wp:lineTo x="0" y="21303"/>
                <wp:lineTo x="21303" y="21303"/>
                <wp:lineTo x="21303" y="0"/>
                <wp:lineTo x="0" y="0"/>
              </wp:wrapPolygon>
            </wp:wrapTight>
            <wp:docPr id="2987445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744524"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14:sizeRelH relativeFrom="margin">
              <wp14:pctWidth>0</wp14:pctWidth>
            </wp14:sizeRelH>
            <wp14:sizeRelV relativeFrom="margin">
              <wp14:pctHeight>0</wp14:pctHeight>
            </wp14:sizeRelV>
          </wp:anchor>
        </w:drawing>
      </w:r>
      <w:r w:rsidR="002732C8"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いただきます</w:t>
      </w:r>
      <w:r w:rsidR="001D396B"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w:t>
      </w:r>
    </w:p>
    <w:p w14:paraId="6DF26D1C" w14:textId="3536ACB7" w:rsidR="00541C45" w:rsidRPr="00B17B97" w:rsidRDefault="00AA77CD" w:rsidP="00541C45">
      <w:pPr>
        <w:widowControl/>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問い合せ</w:t>
      </w:r>
      <w:r w:rsidR="00DA5453"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w:t>
      </w:r>
      <w:r w:rsidR="00835394"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三重県社会福祉士会事務局</w:t>
      </w:r>
      <w:r w:rsidR="00A5757D">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 xml:space="preserve">　　　　</w:t>
      </w:r>
    </w:p>
    <w:p w14:paraId="78E91381" w14:textId="35BE696B" w:rsidR="00AA77CD" w:rsidRPr="00B17B97" w:rsidRDefault="00541C45" w:rsidP="00541C45">
      <w:pPr>
        <w:widowControl/>
        <w:ind w:firstLineChars="500" w:firstLine="1294"/>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pPr>
      <w:r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w:t>
      </w:r>
      <w:r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 xml:space="preserve"> </w:t>
      </w:r>
      <w:r w:rsidR="001D396B"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059(2</w:t>
      </w:r>
      <w:r w:rsidR="001D396B" w:rsidRPr="00B17B97">
        <w:rPr>
          <w:rFonts w:ascii="HG丸ｺﾞｼｯｸM-PRO" w:eastAsia="HG丸ｺﾞｼｯｸM-PRO" w:hAnsi="HG丸ｺﾞｼｯｸM-PRO" w:cs="ＭＳ Ｐゴシック" w:hint="eastAsia"/>
          <w:bCs/>
          <w:color w:val="0070C0"/>
          <w:w w:val="108"/>
          <w:kern w:val="0"/>
          <w:sz w:val="24"/>
          <w14:textOutline w14:w="0" w14:cap="flat" w14:cmpd="sng" w14:algn="ctr">
            <w14:noFill/>
            <w14:prstDash w14:val="solid"/>
            <w14:round/>
          </w14:textOutline>
        </w:rPr>
        <w:t>53</w:t>
      </w:r>
      <w:r w:rsidR="001D396B" w:rsidRPr="00B17B97">
        <w:rPr>
          <w:rFonts w:ascii="HG丸ｺﾞｼｯｸM-PRO" w:eastAsia="HG丸ｺﾞｼｯｸM-PRO" w:hAnsi="HG丸ｺﾞｼｯｸM-PRO" w:cs="ＭＳ Ｐゴシック"/>
          <w:bCs/>
          <w:color w:val="0070C0"/>
          <w:w w:val="108"/>
          <w:kern w:val="0"/>
          <w:sz w:val="24"/>
          <w14:textOutline w14:w="0" w14:cap="flat" w14:cmpd="sng" w14:algn="ctr">
            <w14:noFill/>
            <w14:prstDash w14:val="solid"/>
            <w14:round/>
          </w14:textOutline>
        </w:rPr>
        <w:t>)6009</w:t>
      </w:r>
    </w:p>
    <w:sectPr w:rsidR="00AA77CD" w:rsidRPr="00B17B97" w:rsidSect="00F93223">
      <w:pgSz w:w="11901" w:h="16817"/>
      <w:pgMar w:top="1134" w:right="1134" w:bottom="567" w:left="1134"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447F7" w14:textId="77777777" w:rsidR="00FA790E" w:rsidRDefault="00FA790E" w:rsidP="001D396B">
      <w:pPr>
        <w:spacing w:after="0"/>
      </w:pPr>
      <w:r>
        <w:separator/>
      </w:r>
    </w:p>
  </w:endnote>
  <w:endnote w:type="continuationSeparator" w:id="0">
    <w:p w14:paraId="02C2021A" w14:textId="77777777" w:rsidR="00FA790E" w:rsidRDefault="00FA790E" w:rsidP="001D3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Bangla MN">
    <w:charset w:val="00"/>
    <w:family w:val="auto"/>
    <w:pitch w:val="variable"/>
    <w:sig w:usb0="00010003" w:usb1="00000000" w:usb2="00000000" w:usb3="00000000" w:csb0="00000001" w:csb1="00000000"/>
  </w:font>
  <w:font w:name="ヒラギノ丸ゴ Pro W4">
    <w:altName w:val="游ゴシック"/>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panose1 w:val="00000000000000000000"/>
    <w:charset w:val="80"/>
    <w:family w:val="roman"/>
    <w:notTrueType/>
    <w:pitch w:val="default"/>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5951" w14:textId="77777777" w:rsidR="00FA790E" w:rsidRDefault="00FA790E" w:rsidP="001D396B">
      <w:pPr>
        <w:spacing w:after="0"/>
      </w:pPr>
      <w:r>
        <w:separator/>
      </w:r>
    </w:p>
  </w:footnote>
  <w:footnote w:type="continuationSeparator" w:id="0">
    <w:p w14:paraId="571C4183" w14:textId="77777777" w:rsidR="00FA790E" w:rsidRDefault="00FA790E" w:rsidP="001D39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2DB"/>
    <w:multiLevelType w:val="hybridMultilevel"/>
    <w:tmpl w:val="B9EC33A6"/>
    <w:lvl w:ilvl="0" w:tplc="CA20BDC6">
      <w:start w:val="1"/>
      <w:numFmt w:val="decimalEnclosedCircle"/>
      <w:lvlText w:val="%1"/>
      <w:lvlJc w:val="left"/>
      <w:pPr>
        <w:ind w:left="720" w:hanging="360"/>
      </w:pPr>
      <w:rPr>
        <w:rFonts w:ascii="HG丸ｺﾞｼｯｸM-PRO" w:eastAsia="HG丸ｺﾞｼｯｸM-PRO" w:hAnsi="HG丸ｺﾞｼｯｸM-PRO" w:cs="Bangla M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5D07010"/>
    <w:multiLevelType w:val="hybridMultilevel"/>
    <w:tmpl w:val="C29EE23C"/>
    <w:lvl w:ilvl="0" w:tplc="CA7A3468">
      <w:numFmt w:val="bullet"/>
      <w:lvlText w:val="※"/>
      <w:lvlJc w:val="left"/>
      <w:pPr>
        <w:ind w:left="420" w:hanging="420"/>
      </w:pPr>
      <w:rPr>
        <w:rFonts w:ascii="ヒラギノ丸ゴ Pro W4" w:eastAsia="ヒラギノ丸ゴ Pro W4" w:hAnsi="ヒラギノ丸ゴ Pro W4" w:cs="Bangla M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54938"/>
    <w:multiLevelType w:val="hybridMultilevel"/>
    <w:tmpl w:val="4FFC0F40"/>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2D764E22"/>
    <w:multiLevelType w:val="hybridMultilevel"/>
    <w:tmpl w:val="4DE24E3A"/>
    <w:lvl w:ilvl="0" w:tplc="CA7A3468">
      <w:numFmt w:val="bullet"/>
      <w:lvlText w:val="※"/>
      <w:lvlJc w:val="left"/>
      <w:pPr>
        <w:ind w:left="900" w:hanging="420"/>
      </w:pPr>
      <w:rPr>
        <w:rFonts w:ascii="ヒラギノ丸ゴ Pro W4" w:eastAsia="ヒラギノ丸ゴ Pro W4" w:hAnsi="ヒラギノ丸ゴ Pro W4" w:cs="Bangla MN"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F145664"/>
    <w:multiLevelType w:val="hybridMultilevel"/>
    <w:tmpl w:val="E23803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D6746D"/>
    <w:multiLevelType w:val="hybridMultilevel"/>
    <w:tmpl w:val="8BB4DEB6"/>
    <w:lvl w:ilvl="0" w:tplc="769CAB4A">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F89767D"/>
    <w:multiLevelType w:val="hybridMultilevel"/>
    <w:tmpl w:val="BA3AE556"/>
    <w:lvl w:ilvl="0" w:tplc="CA7A3468">
      <w:numFmt w:val="bullet"/>
      <w:lvlText w:val="※"/>
      <w:lvlJc w:val="left"/>
      <w:pPr>
        <w:ind w:left="420" w:hanging="420"/>
      </w:pPr>
      <w:rPr>
        <w:rFonts w:ascii="ヒラギノ丸ゴ Pro W4" w:eastAsia="ヒラギノ丸ゴ Pro W4" w:hAnsi="ヒラギノ丸ゴ Pro W4" w:cs="Bangla M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2930D1"/>
    <w:multiLevelType w:val="hybridMultilevel"/>
    <w:tmpl w:val="942A96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8E764EF"/>
    <w:multiLevelType w:val="hybridMultilevel"/>
    <w:tmpl w:val="5FEC3780"/>
    <w:lvl w:ilvl="0" w:tplc="C1D6A51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1A4EF5"/>
    <w:multiLevelType w:val="hybridMultilevel"/>
    <w:tmpl w:val="C804BE4C"/>
    <w:lvl w:ilvl="0" w:tplc="769CAB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D30497E"/>
    <w:multiLevelType w:val="hybridMultilevel"/>
    <w:tmpl w:val="CC7C543C"/>
    <w:lvl w:ilvl="0" w:tplc="CA7A3468">
      <w:numFmt w:val="bullet"/>
      <w:lvlText w:val="※"/>
      <w:lvlJc w:val="left"/>
      <w:pPr>
        <w:ind w:left="900" w:hanging="420"/>
      </w:pPr>
      <w:rPr>
        <w:rFonts w:ascii="ヒラギノ丸ゴ Pro W4" w:eastAsia="ヒラギノ丸ゴ Pro W4" w:hAnsi="ヒラギノ丸ゴ Pro W4" w:cs="Bangla MN"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6B090917"/>
    <w:multiLevelType w:val="hybridMultilevel"/>
    <w:tmpl w:val="8396AA12"/>
    <w:lvl w:ilvl="0" w:tplc="88083E54">
      <w:start w:val="1"/>
      <w:numFmt w:val="decimalEnclosedCircle"/>
      <w:lvlText w:val="%1"/>
      <w:lvlJc w:val="left"/>
      <w:pPr>
        <w:ind w:left="1416" w:hanging="360"/>
      </w:pPr>
      <w:rPr>
        <w:rFonts w:hint="default"/>
        <w:w w:val="80"/>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2" w15:restartNumberingAfterBreak="0">
    <w:nsid w:val="6C2108E5"/>
    <w:multiLevelType w:val="hybridMultilevel"/>
    <w:tmpl w:val="D466C896"/>
    <w:lvl w:ilvl="0" w:tplc="CA7A3468">
      <w:numFmt w:val="bullet"/>
      <w:lvlText w:val="※"/>
      <w:lvlJc w:val="left"/>
      <w:pPr>
        <w:ind w:left="780" w:hanging="420"/>
      </w:pPr>
      <w:rPr>
        <w:rFonts w:ascii="ヒラギノ丸ゴ Pro W4" w:eastAsia="ヒラギノ丸ゴ Pro W4" w:hAnsi="ヒラギノ丸ゴ Pro W4" w:cs="Bangla MN" w:hint="eastAsia"/>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1DD7D7A"/>
    <w:multiLevelType w:val="hybridMultilevel"/>
    <w:tmpl w:val="74E01C7E"/>
    <w:lvl w:ilvl="0" w:tplc="D90E8D68">
      <w:start w:val="1"/>
      <w:numFmt w:val="decimalEnclosedCircle"/>
      <w:lvlText w:val="%1"/>
      <w:lvlJc w:val="left"/>
      <w:pPr>
        <w:ind w:left="1776" w:hanging="360"/>
      </w:pPr>
      <w:rPr>
        <w:rFonts w:hint="default"/>
        <w:w w:val="80"/>
      </w:rPr>
    </w:lvl>
    <w:lvl w:ilvl="1" w:tplc="04090017" w:tentative="1">
      <w:start w:val="1"/>
      <w:numFmt w:val="aiueoFullWidth"/>
      <w:lvlText w:val="(%2)"/>
      <w:lvlJc w:val="left"/>
      <w:pPr>
        <w:ind w:left="2256" w:hanging="420"/>
      </w:pPr>
    </w:lvl>
    <w:lvl w:ilvl="2" w:tplc="04090011" w:tentative="1">
      <w:start w:val="1"/>
      <w:numFmt w:val="decimalEnclosedCircle"/>
      <w:lvlText w:val="%3"/>
      <w:lvlJc w:val="left"/>
      <w:pPr>
        <w:ind w:left="2676" w:hanging="420"/>
      </w:pPr>
    </w:lvl>
    <w:lvl w:ilvl="3" w:tplc="0409000F" w:tentative="1">
      <w:start w:val="1"/>
      <w:numFmt w:val="decimal"/>
      <w:lvlText w:val="%4."/>
      <w:lvlJc w:val="left"/>
      <w:pPr>
        <w:ind w:left="3096" w:hanging="420"/>
      </w:pPr>
    </w:lvl>
    <w:lvl w:ilvl="4" w:tplc="04090017" w:tentative="1">
      <w:start w:val="1"/>
      <w:numFmt w:val="aiueoFullWidth"/>
      <w:lvlText w:val="(%5)"/>
      <w:lvlJc w:val="left"/>
      <w:pPr>
        <w:ind w:left="3516" w:hanging="420"/>
      </w:pPr>
    </w:lvl>
    <w:lvl w:ilvl="5" w:tplc="04090011" w:tentative="1">
      <w:start w:val="1"/>
      <w:numFmt w:val="decimalEnclosedCircle"/>
      <w:lvlText w:val="%6"/>
      <w:lvlJc w:val="left"/>
      <w:pPr>
        <w:ind w:left="3936" w:hanging="420"/>
      </w:pPr>
    </w:lvl>
    <w:lvl w:ilvl="6" w:tplc="0409000F" w:tentative="1">
      <w:start w:val="1"/>
      <w:numFmt w:val="decimal"/>
      <w:lvlText w:val="%7."/>
      <w:lvlJc w:val="left"/>
      <w:pPr>
        <w:ind w:left="4356" w:hanging="420"/>
      </w:pPr>
    </w:lvl>
    <w:lvl w:ilvl="7" w:tplc="04090017" w:tentative="1">
      <w:start w:val="1"/>
      <w:numFmt w:val="aiueoFullWidth"/>
      <w:lvlText w:val="(%8)"/>
      <w:lvlJc w:val="left"/>
      <w:pPr>
        <w:ind w:left="4776" w:hanging="420"/>
      </w:pPr>
    </w:lvl>
    <w:lvl w:ilvl="8" w:tplc="04090011" w:tentative="1">
      <w:start w:val="1"/>
      <w:numFmt w:val="decimalEnclosedCircle"/>
      <w:lvlText w:val="%9"/>
      <w:lvlJc w:val="left"/>
      <w:pPr>
        <w:ind w:left="5196" w:hanging="420"/>
      </w:pPr>
    </w:lvl>
  </w:abstractNum>
  <w:abstractNum w:abstractNumId="14" w15:restartNumberingAfterBreak="0">
    <w:nsid w:val="7C1918FF"/>
    <w:multiLevelType w:val="hybridMultilevel"/>
    <w:tmpl w:val="D660DE8C"/>
    <w:lvl w:ilvl="0" w:tplc="769CAB4A">
      <w:start w:val="1"/>
      <w:numFmt w:val="decimalEnclosedCircle"/>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665285363">
    <w:abstractNumId w:val="11"/>
  </w:num>
  <w:num w:numId="2" w16cid:durableId="179979301">
    <w:abstractNumId w:val="13"/>
  </w:num>
  <w:num w:numId="3" w16cid:durableId="1410888336">
    <w:abstractNumId w:val="10"/>
  </w:num>
  <w:num w:numId="4" w16cid:durableId="789084747">
    <w:abstractNumId w:val="0"/>
  </w:num>
  <w:num w:numId="5" w16cid:durableId="1070151497">
    <w:abstractNumId w:val="9"/>
  </w:num>
  <w:num w:numId="6" w16cid:durableId="2131706406">
    <w:abstractNumId w:val="14"/>
  </w:num>
  <w:num w:numId="7" w16cid:durableId="1380130279">
    <w:abstractNumId w:val="12"/>
  </w:num>
  <w:num w:numId="8" w16cid:durableId="1695761504">
    <w:abstractNumId w:val="7"/>
  </w:num>
  <w:num w:numId="9" w16cid:durableId="158273191">
    <w:abstractNumId w:val="5"/>
  </w:num>
  <w:num w:numId="10" w16cid:durableId="291788563">
    <w:abstractNumId w:val="3"/>
  </w:num>
  <w:num w:numId="11" w16cid:durableId="1792358658">
    <w:abstractNumId w:val="6"/>
  </w:num>
  <w:num w:numId="12" w16cid:durableId="1916012134">
    <w:abstractNumId w:val="1"/>
  </w:num>
  <w:num w:numId="13" w16cid:durableId="1282375458">
    <w:abstractNumId w:val="2"/>
  </w:num>
  <w:num w:numId="14" w16cid:durableId="816798109">
    <w:abstractNumId w:val="4"/>
  </w:num>
  <w:num w:numId="15" w16cid:durableId="9002153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evenAndOddHeaders/>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2A"/>
    <w:rsid w:val="00001E0F"/>
    <w:rsid w:val="000118AF"/>
    <w:rsid w:val="00023061"/>
    <w:rsid w:val="00036A2A"/>
    <w:rsid w:val="000B53FA"/>
    <w:rsid w:val="000C5182"/>
    <w:rsid w:val="000D2249"/>
    <w:rsid w:val="000E0615"/>
    <w:rsid w:val="000E1B92"/>
    <w:rsid w:val="00102989"/>
    <w:rsid w:val="001050CE"/>
    <w:rsid w:val="00122BE1"/>
    <w:rsid w:val="001350E3"/>
    <w:rsid w:val="0014429D"/>
    <w:rsid w:val="00160FE3"/>
    <w:rsid w:val="00162F5F"/>
    <w:rsid w:val="001679D3"/>
    <w:rsid w:val="001739D5"/>
    <w:rsid w:val="00175C71"/>
    <w:rsid w:val="001810AC"/>
    <w:rsid w:val="00183903"/>
    <w:rsid w:val="001A37F3"/>
    <w:rsid w:val="001B2671"/>
    <w:rsid w:val="001B41CC"/>
    <w:rsid w:val="001B5BBD"/>
    <w:rsid w:val="001D396B"/>
    <w:rsid w:val="001E32F0"/>
    <w:rsid w:val="001F3CE8"/>
    <w:rsid w:val="001F589F"/>
    <w:rsid w:val="0020300C"/>
    <w:rsid w:val="00237246"/>
    <w:rsid w:val="0024031D"/>
    <w:rsid w:val="00252497"/>
    <w:rsid w:val="00265F4B"/>
    <w:rsid w:val="002732C8"/>
    <w:rsid w:val="00284039"/>
    <w:rsid w:val="00284D9E"/>
    <w:rsid w:val="00290DEB"/>
    <w:rsid w:val="002A2289"/>
    <w:rsid w:val="002A46A9"/>
    <w:rsid w:val="002A668D"/>
    <w:rsid w:val="002B1BE6"/>
    <w:rsid w:val="002B6C3F"/>
    <w:rsid w:val="002B6F51"/>
    <w:rsid w:val="002D1C31"/>
    <w:rsid w:val="002D7CD4"/>
    <w:rsid w:val="00314DA1"/>
    <w:rsid w:val="003161E0"/>
    <w:rsid w:val="0033581C"/>
    <w:rsid w:val="00343C8B"/>
    <w:rsid w:val="00345114"/>
    <w:rsid w:val="0034745F"/>
    <w:rsid w:val="00367F7A"/>
    <w:rsid w:val="00375F2E"/>
    <w:rsid w:val="00376A35"/>
    <w:rsid w:val="00381E22"/>
    <w:rsid w:val="00384C8E"/>
    <w:rsid w:val="00392198"/>
    <w:rsid w:val="003B63ED"/>
    <w:rsid w:val="003B6B5D"/>
    <w:rsid w:val="003D15C0"/>
    <w:rsid w:val="003D2B98"/>
    <w:rsid w:val="003E6385"/>
    <w:rsid w:val="003E6C98"/>
    <w:rsid w:val="004037BB"/>
    <w:rsid w:val="004144D7"/>
    <w:rsid w:val="00426CD8"/>
    <w:rsid w:val="00445866"/>
    <w:rsid w:val="00463F4F"/>
    <w:rsid w:val="00467B3E"/>
    <w:rsid w:val="004824A6"/>
    <w:rsid w:val="00491B5A"/>
    <w:rsid w:val="004A0AAE"/>
    <w:rsid w:val="004B3C6D"/>
    <w:rsid w:val="004B78E6"/>
    <w:rsid w:val="004C3518"/>
    <w:rsid w:val="004E03BA"/>
    <w:rsid w:val="004E4564"/>
    <w:rsid w:val="004F7F97"/>
    <w:rsid w:val="00500752"/>
    <w:rsid w:val="00504558"/>
    <w:rsid w:val="00515DDA"/>
    <w:rsid w:val="005236BB"/>
    <w:rsid w:val="005311AE"/>
    <w:rsid w:val="00535421"/>
    <w:rsid w:val="00541C45"/>
    <w:rsid w:val="005675E9"/>
    <w:rsid w:val="005868DF"/>
    <w:rsid w:val="005907D0"/>
    <w:rsid w:val="005A4FC0"/>
    <w:rsid w:val="005A6BDF"/>
    <w:rsid w:val="005B020F"/>
    <w:rsid w:val="005E43FC"/>
    <w:rsid w:val="005F2054"/>
    <w:rsid w:val="005F5053"/>
    <w:rsid w:val="00606B26"/>
    <w:rsid w:val="006075E2"/>
    <w:rsid w:val="00615EAA"/>
    <w:rsid w:val="00622EBA"/>
    <w:rsid w:val="00637D93"/>
    <w:rsid w:val="00647EED"/>
    <w:rsid w:val="0065443A"/>
    <w:rsid w:val="006774E8"/>
    <w:rsid w:val="00677FDE"/>
    <w:rsid w:val="006810B7"/>
    <w:rsid w:val="00691B80"/>
    <w:rsid w:val="006979CE"/>
    <w:rsid w:val="006A2CA0"/>
    <w:rsid w:val="006E2B33"/>
    <w:rsid w:val="006F1C16"/>
    <w:rsid w:val="00710875"/>
    <w:rsid w:val="00725C2D"/>
    <w:rsid w:val="00751E91"/>
    <w:rsid w:val="00760B85"/>
    <w:rsid w:val="007639BB"/>
    <w:rsid w:val="00764C8C"/>
    <w:rsid w:val="0077218C"/>
    <w:rsid w:val="007735C1"/>
    <w:rsid w:val="00775172"/>
    <w:rsid w:val="008023B7"/>
    <w:rsid w:val="00804922"/>
    <w:rsid w:val="00817926"/>
    <w:rsid w:val="00826925"/>
    <w:rsid w:val="008328D2"/>
    <w:rsid w:val="00834059"/>
    <w:rsid w:val="00835394"/>
    <w:rsid w:val="00842B99"/>
    <w:rsid w:val="00850752"/>
    <w:rsid w:val="0085622C"/>
    <w:rsid w:val="00860AAA"/>
    <w:rsid w:val="008612BD"/>
    <w:rsid w:val="0086213A"/>
    <w:rsid w:val="008621DC"/>
    <w:rsid w:val="00911419"/>
    <w:rsid w:val="00923402"/>
    <w:rsid w:val="009403A9"/>
    <w:rsid w:val="0094799E"/>
    <w:rsid w:val="00954D2B"/>
    <w:rsid w:val="00957D9C"/>
    <w:rsid w:val="00966A5F"/>
    <w:rsid w:val="00967EB5"/>
    <w:rsid w:val="0097738C"/>
    <w:rsid w:val="00984022"/>
    <w:rsid w:val="00990F6A"/>
    <w:rsid w:val="009A07E2"/>
    <w:rsid w:val="009E4003"/>
    <w:rsid w:val="009F0554"/>
    <w:rsid w:val="009F7072"/>
    <w:rsid w:val="00A002A0"/>
    <w:rsid w:val="00A05522"/>
    <w:rsid w:val="00A12F42"/>
    <w:rsid w:val="00A15BC8"/>
    <w:rsid w:val="00A1735E"/>
    <w:rsid w:val="00A2298C"/>
    <w:rsid w:val="00A25E9A"/>
    <w:rsid w:val="00A32AFD"/>
    <w:rsid w:val="00A34984"/>
    <w:rsid w:val="00A3690D"/>
    <w:rsid w:val="00A370C3"/>
    <w:rsid w:val="00A410BD"/>
    <w:rsid w:val="00A513C0"/>
    <w:rsid w:val="00A56E83"/>
    <w:rsid w:val="00A5757D"/>
    <w:rsid w:val="00A6608A"/>
    <w:rsid w:val="00A75291"/>
    <w:rsid w:val="00AA77CD"/>
    <w:rsid w:val="00AB6A18"/>
    <w:rsid w:val="00AC3697"/>
    <w:rsid w:val="00AC6725"/>
    <w:rsid w:val="00AC7164"/>
    <w:rsid w:val="00AD41C2"/>
    <w:rsid w:val="00AD4FB2"/>
    <w:rsid w:val="00B11FAB"/>
    <w:rsid w:val="00B17B97"/>
    <w:rsid w:val="00B21285"/>
    <w:rsid w:val="00B437D9"/>
    <w:rsid w:val="00B53FDB"/>
    <w:rsid w:val="00B615A2"/>
    <w:rsid w:val="00B76B32"/>
    <w:rsid w:val="00BA0B29"/>
    <w:rsid w:val="00BA4502"/>
    <w:rsid w:val="00BD7708"/>
    <w:rsid w:val="00BE1458"/>
    <w:rsid w:val="00C03340"/>
    <w:rsid w:val="00C17127"/>
    <w:rsid w:val="00C20EBF"/>
    <w:rsid w:val="00C42DF6"/>
    <w:rsid w:val="00C434DC"/>
    <w:rsid w:val="00C6306F"/>
    <w:rsid w:val="00C71481"/>
    <w:rsid w:val="00C81376"/>
    <w:rsid w:val="00CA5D74"/>
    <w:rsid w:val="00CC1A3F"/>
    <w:rsid w:val="00CD2268"/>
    <w:rsid w:val="00CD77DE"/>
    <w:rsid w:val="00CE2C0A"/>
    <w:rsid w:val="00D045B5"/>
    <w:rsid w:val="00D064FC"/>
    <w:rsid w:val="00D30DDD"/>
    <w:rsid w:val="00D34751"/>
    <w:rsid w:val="00D37892"/>
    <w:rsid w:val="00D4365D"/>
    <w:rsid w:val="00D530B9"/>
    <w:rsid w:val="00D609B3"/>
    <w:rsid w:val="00D8450E"/>
    <w:rsid w:val="00D9259D"/>
    <w:rsid w:val="00D94CCB"/>
    <w:rsid w:val="00DA5453"/>
    <w:rsid w:val="00DA592E"/>
    <w:rsid w:val="00DC06BF"/>
    <w:rsid w:val="00DE7B8E"/>
    <w:rsid w:val="00DF5DB9"/>
    <w:rsid w:val="00E0412A"/>
    <w:rsid w:val="00E1538D"/>
    <w:rsid w:val="00E210CD"/>
    <w:rsid w:val="00E51CE8"/>
    <w:rsid w:val="00E620DE"/>
    <w:rsid w:val="00E666A5"/>
    <w:rsid w:val="00E72524"/>
    <w:rsid w:val="00E73934"/>
    <w:rsid w:val="00E73CD3"/>
    <w:rsid w:val="00E75D85"/>
    <w:rsid w:val="00E75F5A"/>
    <w:rsid w:val="00E81011"/>
    <w:rsid w:val="00E843C6"/>
    <w:rsid w:val="00E91BA7"/>
    <w:rsid w:val="00E948E4"/>
    <w:rsid w:val="00EA1D12"/>
    <w:rsid w:val="00EA5D1F"/>
    <w:rsid w:val="00EC4ABB"/>
    <w:rsid w:val="00ED51F7"/>
    <w:rsid w:val="00F13A66"/>
    <w:rsid w:val="00F269CF"/>
    <w:rsid w:val="00F6056B"/>
    <w:rsid w:val="00F624A1"/>
    <w:rsid w:val="00F75330"/>
    <w:rsid w:val="00F93223"/>
    <w:rsid w:val="00FA790E"/>
    <w:rsid w:val="00FB3302"/>
    <w:rsid w:val="00FB72C2"/>
    <w:rsid w:val="00FC37B9"/>
    <w:rsid w:val="00FC7871"/>
    <w:rsid w:val="00FD269F"/>
    <w:rsid w:val="00FF0081"/>
    <w:rsid w:val="00FF3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A9C771"/>
  <w15:chartTrackingRefBased/>
  <w15:docId w15:val="{FCA9A712-2B8F-8D44-85D7-F31AAB9A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458"/>
    <w:rPr>
      <w:color w:val="0563C1" w:themeColor="hyperlink"/>
      <w:u w:val="single"/>
    </w:rPr>
  </w:style>
  <w:style w:type="character" w:styleId="a4">
    <w:name w:val="Unresolved Mention"/>
    <w:basedOn w:val="a0"/>
    <w:uiPriority w:val="99"/>
    <w:semiHidden/>
    <w:unhideWhenUsed/>
    <w:rsid w:val="00BE1458"/>
    <w:rPr>
      <w:color w:val="605E5C"/>
      <w:shd w:val="clear" w:color="auto" w:fill="E1DFDD"/>
    </w:rPr>
  </w:style>
  <w:style w:type="character" w:styleId="a5">
    <w:name w:val="FollowedHyperlink"/>
    <w:basedOn w:val="a0"/>
    <w:uiPriority w:val="99"/>
    <w:semiHidden/>
    <w:unhideWhenUsed/>
    <w:rsid w:val="00BE1458"/>
    <w:rPr>
      <w:color w:val="954F72" w:themeColor="followedHyperlink"/>
      <w:u w:val="single"/>
    </w:rPr>
  </w:style>
  <w:style w:type="paragraph" w:styleId="a6">
    <w:name w:val="List Paragraph"/>
    <w:basedOn w:val="a"/>
    <w:uiPriority w:val="34"/>
    <w:qFormat/>
    <w:rsid w:val="001E32F0"/>
    <w:pPr>
      <w:ind w:leftChars="400" w:left="840"/>
    </w:pPr>
  </w:style>
  <w:style w:type="paragraph" w:styleId="a7">
    <w:name w:val="header"/>
    <w:basedOn w:val="a"/>
    <w:link w:val="a8"/>
    <w:uiPriority w:val="99"/>
    <w:unhideWhenUsed/>
    <w:rsid w:val="001D396B"/>
    <w:pPr>
      <w:tabs>
        <w:tab w:val="center" w:pos="4252"/>
        <w:tab w:val="right" w:pos="8504"/>
      </w:tabs>
      <w:snapToGrid w:val="0"/>
    </w:pPr>
  </w:style>
  <w:style w:type="character" w:customStyle="1" w:styleId="a8">
    <w:name w:val="ヘッダー (文字)"/>
    <w:basedOn w:val="a0"/>
    <w:link w:val="a7"/>
    <w:uiPriority w:val="99"/>
    <w:rsid w:val="001D396B"/>
  </w:style>
  <w:style w:type="paragraph" w:styleId="a9">
    <w:name w:val="footer"/>
    <w:basedOn w:val="a"/>
    <w:link w:val="aa"/>
    <w:uiPriority w:val="99"/>
    <w:unhideWhenUsed/>
    <w:rsid w:val="001D396B"/>
    <w:pPr>
      <w:tabs>
        <w:tab w:val="center" w:pos="4252"/>
        <w:tab w:val="right" w:pos="8504"/>
      </w:tabs>
      <w:snapToGrid w:val="0"/>
    </w:pPr>
  </w:style>
  <w:style w:type="character" w:customStyle="1" w:styleId="aa">
    <w:name w:val="フッター (文字)"/>
    <w:basedOn w:val="a0"/>
    <w:link w:val="a9"/>
    <w:uiPriority w:val="99"/>
    <w:rsid w:val="001D396B"/>
  </w:style>
  <w:style w:type="character" w:styleId="ab">
    <w:name w:val="annotation reference"/>
    <w:basedOn w:val="a0"/>
    <w:uiPriority w:val="99"/>
    <w:semiHidden/>
    <w:unhideWhenUsed/>
    <w:rsid w:val="00F269CF"/>
    <w:rPr>
      <w:sz w:val="18"/>
      <w:szCs w:val="18"/>
    </w:rPr>
  </w:style>
  <w:style w:type="paragraph" w:styleId="ac">
    <w:name w:val="annotation text"/>
    <w:basedOn w:val="a"/>
    <w:link w:val="ad"/>
    <w:uiPriority w:val="99"/>
    <w:semiHidden/>
    <w:unhideWhenUsed/>
    <w:rsid w:val="00F269CF"/>
    <w:pPr>
      <w:jc w:val="left"/>
    </w:pPr>
  </w:style>
  <w:style w:type="character" w:customStyle="1" w:styleId="ad">
    <w:name w:val="コメント文字列 (文字)"/>
    <w:basedOn w:val="a0"/>
    <w:link w:val="ac"/>
    <w:uiPriority w:val="99"/>
    <w:semiHidden/>
    <w:rsid w:val="00F269CF"/>
  </w:style>
  <w:style w:type="paragraph" w:styleId="ae">
    <w:name w:val="annotation subject"/>
    <w:basedOn w:val="ac"/>
    <w:next w:val="ac"/>
    <w:link w:val="af"/>
    <w:uiPriority w:val="99"/>
    <w:semiHidden/>
    <w:unhideWhenUsed/>
    <w:rsid w:val="00F269CF"/>
    <w:rPr>
      <w:b/>
      <w:bCs/>
    </w:rPr>
  </w:style>
  <w:style w:type="character" w:customStyle="1" w:styleId="af">
    <w:name w:val="コメント内容 (文字)"/>
    <w:basedOn w:val="ad"/>
    <w:link w:val="ae"/>
    <w:uiPriority w:val="99"/>
    <w:semiHidden/>
    <w:rsid w:val="00F26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6753">
      <w:bodyDiv w:val="1"/>
      <w:marLeft w:val="0"/>
      <w:marRight w:val="0"/>
      <w:marTop w:val="0"/>
      <w:marBottom w:val="0"/>
      <w:divBdr>
        <w:top w:val="none" w:sz="0" w:space="0" w:color="auto"/>
        <w:left w:val="none" w:sz="0" w:space="0" w:color="auto"/>
        <w:bottom w:val="none" w:sz="0" w:space="0" w:color="auto"/>
        <w:right w:val="none" w:sz="0" w:space="0" w:color="auto"/>
      </w:divBdr>
      <w:divsChild>
        <w:div w:id="190336815">
          <w:marLeft w:val="0"/>
          <w:marRight w:val="0"/>
          <w:marTop w:val="0"/>
          <w:marBottom w:val="0"/>
          <w:divBdr>
            <w:top w:val="none" w:sz="0" w:space="0" w:color="auto"/>
            <w:left w:val="none" w:sz="0" w:space="0" w:color="auto"/>
            <w:bottom w:val="none" w:sz="0" w:space="0" w:color="auto"/>
            <w:right w:val="none" w:sz="0" w:space="0" w:color="auto"/>
          </w:divBdr>
        </w:div>
      </w:divsChild>
    </w:div>
    <w:div w:id="20796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ie-csw@mie-csw.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72F1B-3D9A-0E43-8D2A-AE73DC3D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宗仙 高山</dc:creator>
  <cp:keywords/>
  <dc:description/>
  <cp:lastModifiedBy>三重県社会福祉士会</cp:lastModifiedBy>
  <cp:revision>31</cp:revision>
  <cp:lastPrinted>2023-06-03T09:21:00Z</cp:lastPrinted>
  <dcterms:created xsi:type="dcterms:W3CDTF">2023-06-03T08:49:00Z</dcterms:created>
  <dcterms:modified xsi:type="dcterms:W3CDTF">2023-06-28T01:55:00Z</dcterms:modified>
</cp:coreProperties>
</file>